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123" w:rsidRPr="00B92123" w:rsidRDefault="00B92123" w:rsidP="00B92123">
      <w:pPr>
        <w:spacing w:after="0" w:line="240" w:lineRule="auto"/>
        <w:jc w:val="center"/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</w:pPr>
      <w:r w:rsidRPr="00B92123"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>AGGIORNAMENTO DELLA TEMPISTICA PER L’ATTUAZIONE DELL’AZIONE 4 PSL</w:t>
      </w:r>
    </w:p>
    <w:p w:rsidR="00B92123" w:rsidRPr="00B92123" w:rsidRDefault="00B92123" w:rsidP="00B92123">
      <w:pPr>
        <w:spacing w:after="0" w:line="240" w:lineRule="auto"/>
        <w:jc w:val="center"/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</w:pPr>
      <w:r w:rsidRPr="00B92123"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>GAL VALLE SERIANA E DEI LAGHI BERGAMASCHI</w:t>
      </w:r>
    </w:p>
    <w:p w:rsidR="00B92123" w:rsidRDefault="00B92123" w:rsidP="00C860A7">
      <w:pPr>
        <w:spacing w:after="0" w:line="240" w:lineRule="auto"/>
        <w:jc w:val="both"/>
        <w:rPr>
          <w:rFonts w:ascii="Century Gothic" w:eastAsia="Times New Roman" w:hAnsi="Century Gothic" w:cs="Tahoma"/>
          <w:bCs/>
          <w:sz w:val="20"/>
          <w:szCs w:val="20"/>
          <w:lang w:eastAsia="it-IT"/>
        </w:rPr>
      </w:pPr>
    </w:p>
    <w:p w:rsidR="00B92123" w:rsidRDefault="00B92123" w:rsidP="00C860A7">
      <w:pPr>
        <w:spacing w:after="0" w:line="240" w:lineRule="auto"/>
        <w:jc w:val="both"/>
        <w:rPr>
          <w:rFonts w:ascii="Century Gothic" w:eastAsia="Times New Roman" w:hAnsi="Century Gothic" w:cs="Tahoma"/>
          <w:bCs/>
          <w:sz w:val="20"/>
          <w:szCs w:val="20"/>
          <w:lang w:eastAsia="it-IT"/>
        </w:rPr>
      </w:pPr>
    </w:p>
    <w:p w:rsidR="00C860A7" w:rsidRDefault="00B92123" w:rsidP="00C860A7">
      <w:pPr>
        <w:spacing w:after="0" w:line="240" w:lineRule="auto"/>
        <w:jc w:val="both"/>
        <w:rPr>
          <w:rFonts w:ascii="Century Gothic" w:eastAsia="Times New Roman" w:hAnsi="Century Gothic" w:cs="Tahoma"/>
          <w:bCs/>
          <w:sz w:val="20"/>
          <w:szCs w:val="20"/>
          <w:lang w:eastAsia="it-IT"/>
        </w:rPr>
      </w:pPr>
      <w:r>
        <w:rPr>
          <w:rFonts w:ascii="Century Gothic" w:eastAsia="Times New Roman" w:hAnsi="Century Gothic" w:cs="Tahoma"/>
          <w:bCs/>
          <w:sz w:val="20"/>
          <w:szCs w:val="20"/>
          <w:lang w:eastAsia="it-IT"/>
        </w:rPr>
        <w:t xml:space="preserve">A fronte della proroga </w:t>
      </w:r>
      <w:r w:rsidR="001940A5">
        <w:rPr>
          <w:rFonts w:ascii="Century Gothic" w:eastAsia="Times New Roman" w:hAnsi="Century Gothic" w:cs="Tahoma"/>
          <w:bCs/>
          <w:sz w:val="20"/>
          <w:szCs w:val="20"/>
          <w:lang w:eastAsia="it-IT"/>
        </w:rPr>
        <w:t>concessa sui tempi di presentazione delle domande di aiuto sull’azione 4 del PSL GAL Valle Seriana e dei Laghi Bergamaschi, di seguito si riporta il prospetto aggiornato di cui al paragrafo 36 “Riepilogo della tempistica” del bando.</w:t>
      </w:r>
    </w:p>
    <w:p w:rsidR="00B92123" w:rsidRDefault="00B92123" w:rsidP="00C860A7">
      <w:pPr>
        <w:spacing w:after="0" w:line="240" w:lineRule="auto"/>
        <w:jc w:val="both"/>
        <w:rPr>
          <w:rFonts w:ascii="Century Gothic" w:eastAsia="Times New Roman" w:hAnsi="Century Gothic" w:cs="Tahoma"/>
          <w:bCs/>
          <w:sz w:val="20"/>
          <w:szCs w:val="20"/>
          <w:lang w:eastAsia="it-IT"/>
        </w:rPr>
      </w:pPr>
    </w:p>
    <w:p w:rsidR="00B92123" w:rsidRPr="00C860A7" w:rsidRDefault="00B92123" w:rsidP="00C860A7">
      <w:pPr>
        <w:spacing w:after="0" w:line="240" w:lineRule="auto"/>
        <w:jc w:val="both"/>
        <w:rPr>
          <w:rFonts w:ascii="Century Gothic" w:eastAsia="Times New Roman" w:hAnsi="Century Gothic" w:cs="Tahoma"/>
          <w:bCs/>
          <w:sz w:val="20"/>
          <w:szCs w:val="20"/>
          <w:lang w:eastAsia="it-IT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8"/>
        <w:gridCol w:w="2976"/>
      </w:tblGrid>
      <w:tr w:rsidR="00C860A7" w:rsidRPr="00C860A7" w:rsidTr="00756D59">
        <w:trPr>
          <w:cantSplit/>
          <w:trHeight w:val="567"/>
        </w:trPr>
        <w:tc>
          <w:tcPr>
            <w:tcW w:w="6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60A7" w:rsidRPr="00C860A7" w:rsidRDefault="00C860A7" w:rsidP="00C860A7">
            <w:pPr>
              <w:spacing w:after="12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C860A7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 xml:space="preserve">Data inizio periodo di presentazione delle domande a </w:t>
            </w:r>
            <w:proofErr w:type="spellStart"/>
            <w:r w:rsidRPr="00C860A7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Sis.Co</w:t>
            </w:r>
            <w:proofErr w:type="spellEnd"/>
            <w:r w:rsidRPr="00C860A7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60A7" w:rsidRPr="00C860A7" w:rsidRDefault="00C860A7" w:rsidP="00C860A7">
            <w:pPr>
              <w:spacing w:after="120" w:line="240" w:lineRule="auto"/>
              <w:jc w:val="center"/>
              <w:rPr>
                <w:rFonts w:ascii="Century Gothic" w:eastAsia="Arial Unicode MS" w:hAnsi="Century Gothic" w:cs="Tahoma"/>
                <w:sz w:val="20"/>
                <w:szCs w:val="20"/>
                <w:lang w:eastAsia="zh-CN"/>
              </w:rPr>
            </w:pPr>
            <w:r w:rsidRPr="00C860A7">
              <w:rPr>
                <w:rFonts w:ascii="Century Gothic" w:eastAsia="Arial Unicode MS" w:hAnsi="Century Gothic" w:cs="Tahoma"/>
                <w:sz w:val="20"/>
                <w:szCs w:val="20"/>
                <w:lang w:eastAsia="zh-CN"/>
              </w:rPr>
              <w:t>3 settembre 2018</w:t>
            </w:r>
          </w:p>
        </w:tc>
      </w:tr>
      <w:tr w:rsidR="00C860A7" w:rsidRPr="00C860A7" w:rsidTr="00756D59">
        <w:trPr>
          <w:cantSplit/>
          <w:trHeight w:val="567"/>
        </w:trPr>
        <w:tc>
          <w:tcPr>
            <w:tcW w:w="6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60A7" w:rsidRPr="00C860A7" w:rsidRDefault="00C860A7" w:rsidP="00C860A7">
            <w:pPr>
              <w:spacing w:after="12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C860A7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Data fine periodo di presentazione delle domande</w:t>
            </w:r>
            <w:r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 xml:space="preserve">, come da proroga </w:t>
            </w:r>
            <w:r w:rsidR="0052252C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deliberata</w:t>
            </w:r>
            <w:r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 xml:space="preserve"> con </w:t>
            </w:r>
            <w:proofErr w:type="spellStart"/>
            <w:r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CdA</w:t>
            </w:r>
            <w:proofErr w:type="spellEnd"/>
            <w:r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 xml:space="preserve"> GAL </w:t>
            </w:r>
            <w:r w:rsidR="0052252C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del 13/12/2018</w:t>
            </w:r>
          </w:p>
        </w:tc>
        <w:tc>
          <w:tcPr>
            <w:tcW w:w="2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60A7" w:rsidRPr="00C860A7" w:rsidRDefault="00C860A7" w:rsidP="00C860A7">
            <w:pPr>
              <w:spacing w:after="120" w:line="240" w:lineRule="auto"/>
              <w:jc w:val="center"/>
              <w:rPr>
                <w:rFonts w:ascii="Century Gothic" w:eastAsia="Arial Unicode MS" w:hAnsi="Century Gothic" w:cs="Tahoma"/>
                <w:sz w:val="20"/>
                <w:szCs w:val="20"/>
                <w:lang w:eastAsia="zh-CN"/>
              </w:rPr>
            </w:pPr>
            <w:r w:rsidRPr="00C860A7">
              <w:rPr>
                <w:rFonts w:ascii="Century Gothic" w:eastAsia="Arial Unicode MS" w:hAnsi="Century Gothic" w:cs="Tahoma"/>
                <w:sz w:val="20"/>
                <w:szCs w:val="20"/>
                <w:lang w:eastAsia="zh-CN"/>
              </w:rPr>
              <w:t xml:space="preserve">Ore 12 del </w:t>
            </w:r>
            <w:r w:rsidR="0052252C">
              <w:rPr>
                <w:rFonts w:ascii="Century Gothic" w:eastAsia="Arial Unicode MS" w:hAnsi="Century Gothic" w:cs="Tahoma"/>
                <w:sz w:val="20"/>
                <w:szCs w:val="20"/>
                <w:lang w:eastAsia="zh-CN"/>
              </w:rPr>
              <w:t>28 giugno</w:t>
            </w:r>
            <w:r w:rsidRPr="00C860A7">
              <w:rPr>
                <w:rFonts w:ascii="Century Gothic" w:eastAsia="Arial Unicode MS" w:hAnsi="Century Gothic" w:cs="Tahoma"/>
                <w:sz w:val="20"/>
                <w:szCs w:val="20"/>
                <w:lang w:eastAsia="zh-CN"/>
              </w:rPr>
              <w:t xml:space="preserve"> 2019</w:t>
            </w:r>
          </w:p>
        </w:tc>
      </w:tr>
      <w:tr w:rsidR="00C860A7" w:rsidRPr="00C860A7" w:rsidTr="00756D59">
        <w:trPr>
          <w:cantSplit/>
          <w:trHeight w:val="567"/>
        </w:trPr>
        <w:tc>
          <w:tcPr>
            <w:tcW w:w="6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60A7" w:rsidRPr="00C860A7" w:rsidRDefault="00C860A7" w:rsidP="00C860A7">
            <w:pPr>
              <w:spacing w:after="12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C860A7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Termine chiusura istruttorie</w:t>
            </w:r>
          </w:p>
        </w:tc>
        <w:tc>
          <w:tcPr>
            <w:tcW w:w="2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60A7" w:rsidRPr="00C860A7" w:rsidRDefault="0052252C" w:rsidP="00C860A7">
            <w:pPr>
              <w:spacing w:after="120" w:line="240" w:lineRule="auto"/>
              <w:jc w:val="center"/>
              <w:rPr>
                <w:rFonts w:ascii="Century Gothic" w:eastAsia="Arial Unicode MS" w:hAnsi="Century Gothic" w:cs="Tahoma"/>
                <w:sz w:val="20"/>
                <w:szCs w:val="20"/>
                <w:lang w:eastAsia="zh-CN"/>
              </w:rPr>
            </w:pPr>
            <w:r>
              <w:rPr>
                <w:rFonts w:ascii="Century Gothic" w:eastAsia="Arial Unicode MS" w:hAnsi="Century Gothic" w:cs="Tahoma"/>
                <w:sz w:val="20"/>
                <w:szCs w:val="20"/>
                <w:lang w:eastAsia="zh-CN"/>
              </w:rPr>
              <w:t>26 ottobre</w:t>
            </w:r>
            <w:r w:rsidR="00C860A7" w:rsidRPr="00C860A7">
              <w:rPr>
                <w:rFonts w:ascii="Century Gothic" w:eastAsia="Arial Unicode MS" w:hAnsi="Century Gothic" w:cs="Tahoma"/>
                <w:sz w:val="20"/>
                <w:szCs w:val="20"/>
                <w:lang w:eastAsia="zh-CN"/>
              </w:rPr>
              <w:t xml:space="preserve"> 2019</w:t>
            </w:r>
          </w:p>
        </w:tc>
      </w:tr>
      <w:tr w:rsidR="00C860A7" w:rsidRPr="00C860A7" w:rsidTr="00756D59">
        <w:trPr>
          <w:cantSplit/>
          <w:trHeight w:val="567"/>
        </w:trPr>
        <w:tc>
          <w:tcPr>
            <w:tcW w:w="6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60A7" w:rsidRPr="00C860A7" w:rsidRDefault="00C860A7" w:rsidP="00C860A7">
            <w:pPr>
              <w:spacing w:after="12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C860A7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Data di pubblicazione sul sito del GAL del provvedimento di ammissione al finanziamento</w:t>
            </w:r>
          </w:p>
        </w:tc>
        <w:tc>
          <w:tcPr>
            <w:tcW w:w="2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60A7" w:rsidRPr="00C860A7" w:rsidRDefault="0052252C" w:rsidP="00C860A7">
            <w:pPr>
              <w:spacing w:after="12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10 novembre</w:t>
            </w:r>
            <w:r w:rsidR="00C860A7" w:rsidRPr="00C860A7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 xml:space="preserve"> 2019</w:t>
            </w:r>
          </w:p>
        </w:tc>
      </w:tr>
      <w:tr w:rsidR="00C860A7" w:rsidRPr="00C860A7" w:rsidTr="00756D59">
        <w:trPr>
          <w:cantSplit/>
          <w:trHeight w:val="567"/>
        </w:trPr>
        <w:tc>
          <w:tcPr>
            <w:tcW w:w="6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60A7" w:rsidRPr="00C860A7" w:rsidRDefault="00C860A7" w:rsidP="00C860A7">
            <w:pPr>
              <w:spacing w:after="12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C860A7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Termine per la realizzazione degli interventi</w:t>
            </w:r>
          </w:p>
        </w:tc>
        <w:tc>
          <w:tcPr>
            <w:tcW w:w="2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60A7" w:rsidRPr="00C860A7" w:rsidRDefault="0052252C" w:rsidP="00C860A7">
            <w:pPr>
              <w:spacing w:after="12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10 novembre</w:t>
            </w:r>
            <w:r w:rsidR="00C860A7" w:rsidRPr="00C860A7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 xml:space="preserve"> 2021</w:t>
            </w:r>
          </w:p>
        </w:tc>
      </w:tr>
      <w:tr w:rsidR="00C860A7" w:rsidRPr="00C860A7" w:rsidTr="00756D59">
        <w:trPr>
          <w:cantSplit/>
          <w:trHeight w:val="567"/>
        </w:trPr>
        <w:tc>
          <w:tcPr>
            <w:tcW w:w="6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60A7" w:rsidRPr="00C860A7" w:rsidRDefault="00C860A7" w:rsidP="00C860A7">
            <w:pPr>
              <w:spacing w:after="12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 w:rsidRPr="00C860A7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Termine per la realizzazione degli interventi comprensivi di eventuali proroghe motivate e assentite</w:t>
            </w:r>
          </w:p>
        </w:tc>
        <w:tc>
          <w:tcPr>
            <w:tcW w:w="2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60A7" w:rsidRPr="00C860A7" w:rsidRDefault="0052252C" w:rsidP="00C860A7">
            <w:pPr>
              <w:spacing w:after="12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>12 maggio</w:t>
            </w:r>
            <w:r w:rsidR="00011E44">
              <w:rPr>
                <w:rFonts w:ascii="Century Gothic" w:eastAsia="Times New Roman" w:hAnsi="Century Gothic" w:cs="Tahoma"/>
                <w:sz w:val="20"/>
                <w:szCs w:val="20"/>
                <w:lang w:eastAsia="zh-CN"/>
              </w:rPr>
              <w:t xml:space="preserve"> 2022</w:t>
            </w:r>
            <w:bookmarkStart w:id="0" w:name="_GoBack"/>
            <w:bookmarkEnd w:id="0"/>
          </w:p>
        </w:tc>
      </w:tr>
    </w:tbl>
    <w:p w:rsidR="0075043C" w:rsidRDefault="0075043C"/>
    <w:sectPr w:rsidR="007504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A7"/>
    <w:rsid w:val="00011E44"/>
    <w:rsid w:val="000D0805"/>
    <w:rsid w:val="001940A5"/>
    <w:rsid w:val="0052252C"/>
    <w:rsid w:val="0075043C"/>
    <w:rsid w:val="00B92123"/>
    <w:rsid w:val="00C8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6B27"/>
  <w15:chartTrackingRefBased/>
  <w15:docId w15:val="{FD9A2231-C581-44A7-B075-44F6E520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Valle seriana e laghi</dc:creator>
  <cp:keywords/>
  <dc:description/>
  <cp:lastModifiedBy>Gal Valle seriana e laghi</cp:lastModifiedBy>
  <cp:revision>2</cp:revision>
  <dcterms:created xsi:type="dcterms:W3CDTF">2019-01-23T10:37:00Z</dcterms:created>
  <dcterms:modified xsi:type="dcterms:W3CDTF">2019-01-23T11:17:00Z</dcterms:modified>
</cp:coreProperties>
</file>